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8BE" w:rsidRDefault="00982D9F" w:rsidP="00C94483">
      <w:pPr>
        <w:rPr>
          <w:rFonts w:ascii="Calibri" w:hAnsi="Calibri"/>
          <w:b/>
          <w:color w:val="000000"/>
          <w:sz w:val="28"/>
          <w:szCs w:val="28"/>
        </w:rPr>
      </w:pPr>
      <w:r>
        <w:rPr>
          <w:rFonts w:ascii="Calibri" w:hAnsi="Calibri"/>
          <w:b/>
          <w:color w:val="000000"/>
          <w:sz w:val="28"/>
          <w:szCs w:val="28"/>
        </w:rPr>
        <w:t xml:space="preserve">UPDATE - </w:t>
      </w:r>
      <w:r w:rsidR="00932729">
        <w:rPr>
          <w:rFonts w:ascii="Calibri" w:hAnsi="Calibri"/>
          <w:b/>
          <w:color w:val="000000"/>
          <w:sz w:val="28"/>
          <w:szCs w:val="28"/>
        </w:rPr>
        <w:t>Flood Wa</w:t>
      </w:r>
      <w:r w:rsidR="00A0425B">
        <w:rPr>
          <w:rFonts w:ascii="Calibri" w:hAnsi="Calibri"/>
          <w:b/>
          <w:color w:val="000000"/>
          <w:sz w:val="28"/>
          <w:szCs w:val="28"/>
        </w:rPr>
        <w:t>tch</w:t>
      </w:r>
      <w:r w:rsidR="00932729">
        <w:rPr>
          <w:rFonts w:ascii="Calibri" w:hAnsi="Calibri"/>
          <w:b/>
          <w:color w:val="000000"/>
          <w:sz w:val="28"/>
          <w:szCs w:val="28"/>
        </w:rPr>
        <w:t>:</w:t>
      </w:r>
      <w:r w:rsidR="00854828">
        <w:rPr>
          <w:rFonts w:ascii="Calibri" w:hAnsi="Calibri"/>
          <w:b/>
          <w:color w:val="000000"/>
          <w:sz w:val="28"/>
          <w:szCs w:val="28"/>
        </w:rPr>
        <w:t xml:space="preserve">  </w:t>
      </w:r>
      <w:proofErr w:type="spellStart"/>
      <w:r w:rsidR="00BA620A">
        <w:rPr>
          <w:rFonts w:ascii="Calibri" w:hAnsi="Calibri"/>
          <w:b/>
          <w:color w:val="000000"/>
          <w:sz w:val="28"/>
          <w:szCs w:val="28"/>
        </w:rPr>
        <w:t>Bulkley</w:t>
      </w:r>
      <w:proofErr w:type="spellEnd"/>
      <w:r w:rsidR="00BA620A">
        <w:rPr>
          <w:rFonts w:ascii="Calibri" w:hAnsi="Calibri"/>
          <w:b/>
          <w:color w:val="000000"/>
          <w:sz w:val="28"/>
          <w:szCs w:val="28"/>
        </w:rPr>
        <w:t xml:space="preserve"> River</w:t>
      </w:r>
    </w:p>
    <w:p w:rsidR="00854828" w:rsidRDefault="00854828" w:rsidP="00C94483">
      <w:pPr>
        <w:rPr>
          <w:rFonts w:ascii="Calibri" w:hAnsi="Calibri"/>
          <w:b/>
          <w:color w:val="000000"/>
          <w:sz w:val="28"/>
          <w:szCs w:val="28"/>
        </w:rPr>
      </w:pPr>
    </w:p>
    <w:p w:rsidR="00C94483" w:rsidRPr="00657626" w:rsidRDefault="00647FB2" w:rsidP="00C94483">
      <w:pPr>
        <w:rPr>
          <w:rFonts w:ascii="Calibri" w:hAnsi="Calibri"/>
          <w:b/>
          <w:color w:val="000000"/>
          <w:sz w:val="28"/>
          <w:szCs w:val="28"/>
        </w:rPr>
      </w:pPr>
      <w:r>
        <w:rPr>
          <w:rFonts w:ascii="Calibri" w:hAnsi="Calibri"/>
          <w:b/>
          <w:color w:val="000000"/>
          <w:sz w:val="28"/>
          <w:szCs w:val="28"/>
        </w:rPr>
        <w:t xml:space="preserve">Issued: </w:t>
      </w:r>
      <w:proofErr w:type="gramStart"/>
      <w:r w:rsidR="0011711F">
        <w:rPr>
          <w:rFonts w:ascii="Calibri" w:hAnsi="Calibri"/>
          <w:b/>
          <w:color w:val="000000"/>
          <w:sz w:val="28"/>
          <w:szCs w:val="28"/>
        </w:rPr>
        <w:t>1</w:t>
      </w:r>
      <w:r w:rsidR="004D2A05">
        <w:rPr>
          <w:rFonts w:ascii="Calibri" w:hAnsi="Calibri"/>
          <w:b/>
          <w:color w:val="000000"/>
          <w:sz w:val="28"/>
          <w:szCs w:val="28"/>
        </w:rPr>
        <w:t>9</w:t>
      </w:r>
      <w:r w:rsidR="00725884">
        <w:rPr>
          <w:rFonts w:ascii="Calibri" w:hAnsi="Calibri"/>
          <w:b/>
          <w:color w:val="000000"/>
          <w:sz w:val="28"/>
          <w:szCs w:val="28"/>
        </w:rPr>
        <w:t>Ma</w:t>
      </w:r>
      <w:r w:rsidR="002C1893">
        <w:rPr>
          <w:rFonts w:ascii="Calibri" w:hAnsi="Calibri"/>
          <w:b/>
          <w:color w:val="000000"/>
          <w:sz w:val="28"/>
          <w:szCs w:val="28"/>
        </w:rPr>
        <w:t>y</w:t>
      </w:r>
      <w:r w:rsidR="00C94483" w:rsidRPr="00657626">
        <w:rPr>
          <w:rFonts w:ascii="Calibri" w:hAnsi="Calibri"/>
          <w:b/>
          <w:color w:val="000000"/>
          <w:sz w:val="28"/>
          <w:szCs w:val="28"/>
        </w:rPr>
        <w:t>201</w:t>
      </w:r>
      <w:r w:rsidR="00D545C2">
        <w:rPr>
          <w:rFonts w:ascii="Calibri" w:hAnsi="Calibri"/>
          <w:b/>
          <w:color w:val="000000"/>
          <w:sz w:val="28"/>
          <w:szCs w:val="28"/>
        </w:rPr>
        <w:t>1</w:t>
      </w:r>
      <w:r w:rsidR="00B01962">
        <w:rPr>
          <w:rFonts w:ascii="Calibri" w:hAnsi="Calibri"/>
          <w:b/>
          <w:color w:val="000000"/>
          <w:sz w:val="28"/>
          <w:szCs w:val="28"/>
        </w:rPr>
        <w:t xml:space="preserve"> </w:t>
      </w:r>
      <w:r w:rsidR="00932729">
        <w:rPr>
          <w:rFonts w:ascii="Calibri" w:hAnsi="Calibri"/>
          <w:b/>
          <w:color w:val="000000"/>
          <w:sz w:val="28"/>
          <w:szCs w:val="28"/>
        </w:rPr>
        <w:t xml:space="preserve"> </w:t>
      </w:r>
      <w:r w:rsidR="004D2A05">
        <w:rPr>
          <w:rFonts w:ascii="Calibri" w:hAnsi="Calibri"/>
          <w:b/>
          <w:color w:val="000000"/>
          <w:sz w:val="28"/>
          <w:szCs w:val="28"/>
        </w:rPr>
        <w:t>7:00</w:t>
      </w:r>
      <w:proofErr w:type="gramEnd"/>
      <w:r w:rsidR="00E65EAD">
        <w:rPr>
          <w:rFonts w:ascii="Calibri" w:hAnsi="Calibri"/>
          <w:b/>
          <w:color w:val="000000"/>
          <w:sz w:val="28"/>
          <w:szCs w:val="28"/>
        </w:rPr>
        <w:t xml:space="preserve"> </w:t>
      </w:r>
      <w:r w:rsidR="004D2A05">
        <w:rPr>
          <w:rFonts w:ascii="Calibri" w:hAnsi="Calibri"/>
          <w:b/>
          <w:color w:val="000000"/>
          <w:sz w:val="28"/>
          <w:szCs w:val="28"/>
        </w:rPr>
        <w:t>A</w:t>
      </w:r>
      <w:r w:rsidR="00C94483" w:rsidRPr="000E73A1">
        <w:rPr>
          <w:rFonts w:ascii="Calibri" w:hAnsi="Calibri"/>
          <w:b/>
          <w:color w:val="000000"/>
          <w:sz w:val="28"/>
          <w:szCs w:val="28"/>
        </w:rPr>
        <w:t>M</w:t>
      </w:r>
    </w:p>
    <w:p w:rsidR="00301341" w:rsidRDefault="00301341" w:rsidP="00072C2A">
      <w:pPr>
        <w:rPr>
          <w:rFonts w:ascii="Calibri" w:hAnsi="Calibri"/>
          <w:b/>
          <w:color w:val="000000"/>
        </w:rPr>
      </w:pPr>
    </w:p>
    <w:p w:rsidR="00D6351B" w:rsidRDefault="00927037" w:rsidP="00636EDF">
      <w:pPr>
        <w:spacing w:after="120" w:line="276" w:lineRule="auto"/>
        <w:rPr>
          <w:rFonts w:ascii="Calibri" w:hAnsi="Calibri"/>
          <w:color w:val="000000"/>
        </w:rPr>
      </w:pPr>
      <w:r>
        <w:rPr>
          <w:rFonts w:ascii="Calibri" w:hAnsi="Calibri"/>
          <w:color w:val="000000"/>
        </w:rPr>
        <w:t xml:space="preserve">The BC River Forecast Centre </w:t>
      </w:r>
      <w:r w:rsidR="00982D9F">
        <w:rPr>
          <w:rFonts w:ascii="Calibri" w:hAnsi="Calibri"/>
          <w:color w:val="000000"/>
        </w:rPr>
        <w:t xml:space="preserve">maintaining </w:t>
      </w:r>
      <w:r w:rsidR="003921E5">
        <w:rPr>
          <w:rFonts w:ascii="Calibri" w:hAnsi="Calibri"/>
          <w:color w:val="000000"/>
        </w:rPr>
        <w:t xml:space="preserve">a </w:t>
      </w:r>
      <w:r w:rsidR="00932729">
        <w:rPr>
          <w:rFonts w:ascii="Calibri" w:hAnsi="Calibri"/>
          <w:b/>
          <w:color w:val="000000"/>
        </w:rPr>
        <w:t>Flood Wa</w:t>
      </w:r>
      <w:r w:rsidR="00A0425B">
        <w:rPr>
          <w:rFonts w:ascii="Calibri" w:hAnsi="Calibri"/>
          <w:b/>
          <w:color w:val="000000"/>
        </w:rPr>
        <w:t>tch</w:t>
      </w:r>
      <w:r w:rsidR="00E727EF">
        <w:rPr>
          <w:rFonts w:ascii="Calibri" w:hAnsi="Calibri"/>
          <w:color w:val="000000"/>
        </w:rPr>
        <w:t xml:space="preserve"> for the </w:t>
      </w:r>
      <w:proofErr w:type="spellStart"/>
      <w:r w:rsidR="00BA620A">
        <w:rPr>
          <w:rFonts w:ascii="Calibri" w:hAnsi="Calibri"/>
          <w:color w:val="000000"/>
        </w:rPr>
        <w:t>Bulkley</w:t>
      </w:r>
      <w:proofErr w:type="spellEnd"/>
      <w:r w:rsidR="003921E5">
        <w:rPr>
          <w:rFonts w:ascii="Calibri" w:hAnsi="Calibri"/>
          <w:color w:val="000000"/>
        </w:rPr>
        <w:t xml:space="preserve"> </w:t>
      </w:r>
      <w:r w:rsidR="00982D9F">
        <w:rPr>
          <w:rFonts w:ascii="Calibri" w:hAnsi="Calibri"/>
          <w:color w:val="000000"/>
        </w:rPr>
        <w:t>River</w:t>
      </w:r>
      <w:r w:rsidR="009C77EC">
        <w:rPr>
          <w:rFonts w:ascii="Calibri" w:hAnsi="Calibri"/>
          <w:color w:val="000000"/>
        </w:rPr>
        <w:t xml:space="preserve"> (Houston, Quick, </w:t>
      </w:r>
      <w:proofErr w:type="spellStart"/>
      <w:r w:rsidR="009C77EC">
        <w:rPr>
          <w:rFonts w:ascii="Calibri" w:hAnsi="Calibri"/>
          <w:color w:val="000000"/>
        </w:rPr>
        <w:t>Smithers</w:t>
      </w:r>
      <w:proofErr w:type="spellEnd"/>
      <w:r w:rsidR="009C77EC">
        <w:rPr>
          <w:rFonts w:ascii="Calibri" w:hAnsi="Calibri"/>
          <w:color w:val="000000"/>
        </w:rPr>
        <w:t xml:space="preserve"> and surrounding areas)</w:t>
      </w:r>
      <w:r w:rsidR="00982D9F">
        <w:rPr>
          <w:rFonts w:ascii="Calibri" w:hAnsi="Calibri"/>
          <w:color w:val="000000"/>
        </w:rPr>
        <w:t>.</w:t>
      </w:r>
    </w:p>
    <w:p w:rsidR="004D2A05" w:rsidRDefault="00982D9F" w:rsidP="00636EDF">
      <w:pPr>
        <w:pStyle w:val="ListParagraph"/>
        <w:spacing w:after="120" w:line="276" w:lineRule="auto"/>
        <w:ind w:left="0"/>
        <w:rPr>
          <w:color w:val="000000"/>
          <w:sz w:val="24"/>
        </w:rPr>
      </w:pPr>
      <w:r>
        <w:rPr>
          <w:color w:val="000000"/>
          <w:sz w:val="24"/>
        </w:rPr>
        <w:t xml:space="preserve">Heavy precipitation fell Tuesday and early Wednesday throughout the West Central Interior. Precipitation rates were the highest through the Burns Lake and upper </w:t>
      </w:r>
      <w:proofErr w:type="spellStart"/>
      <w:r>
        <w:rPr>
          <w:color w:val="000000"/>
          <w:sz w:val="24"/>
        </w:rPr>
        <w:t>Bulkley</w:t>
      </w:r>
      <w:proofErr w:type="spellEnd"/>
      <w:r>
        <w:rPr>
          <w:color w:val="000000"/>
          <w:sz w:val="24"/>
        </w:rPr>
        <w:t xml:space="preserve"> River areas, with 24-hour precipitation amounts reaching 50mm in some areas. Freezing levels were low, and precipitation around the 1100m and above fell as snow. </w:t>
      </w:r>
    </w:p>
    <w:p w:rsidR="00982D9F" w:rsidRDefault="00234241" w:rsidP="00636EDF">
      <w:pPr>
        <w:pStyle w:val="ListParagraph"/>
        <w:spacing w:after="120" w:line="276" w:lineRule="auto"/>
        <w:ind w:left="0"/>
        <w:rPr>
          <w:color w:val="000000"/>
          <w:sz w:val="24"/>
        </w:rPr>
      </w:pPr>
      <w:r>
        <w:rPr>
          <w:color w:val="000000"/>
          <w:sz w:val="24"/>
        </w:rPr>
        <w:t xml:space="preserve">The </w:t>
      </w:r>
      <w:proofErr w:type="spellStart"/>
      <w:r>
        <w:rPr>
          <w:color w:val="000000"/>
          <w:sz w:val="24"/>
        </w:rPr>
        <w:t>Bulkley</w:t>
      </w:r>
      <w:proofErr w:type="spellEnd"/>
      <w:r>
        <w:rPr>
          <w:color w:val="000000"/>
          <w:sz w:val="24"/>
        </w:rPr>
        <w:t xml:space="preserve"> River rose through Tuesday and Wednesday</w:t>
      </w:r>
      <w:r w:rsidR="00AA455B">
        <w:rPr>
          <w:color w:val="000000"/>
          <w:sz w:val="24"/>
        </w:rPr>
        <w:t xml:space="preserve">. At the </w:t>
      </w:r>
      <w:proofErr w:type="spellStart"/>
      <w:r w:rsidR="00AA455B">
        <w:rPr>
          <w:color w:val="000000"/>
          <w:sz w:val="24"/>
        </w:rPr>
        <w:t>Bulkley</w:t>
      </w:r>
      <w:proofErr w:type="spellEnd"/>
      <w:r w:rsidR="00AA455B">
        <w:rPr>
          <w:color w:val="000000"/>
          <w:sz w:val="24"/>
        </w:rPr>
        <w:t xml:space="preserve"> River near Houston (WSC 08EE003), water level</w:t>
      </w:r>
      <w:r w:rsidR="004D2A05">
        <w:rPr>
          <w:color w:val="000000"/>
          <w:sz w:val="24"/>
        </w:rPr>
        <w:t xml:space="preserve"> has been levelling off at 3.55m</w:t>
      </w:r>
      <w:r w:rsidR="00AA455B">
        <w:rPr>
          <w:color w:val="000000"/>
          <w:sz w:val="24"/>
        </w:rPr>
        <w:t xml:space="preserve">. River levels at the </w:t>
      </w:r>
      <w:proofErr w:type="spellStart"/>
      <w:r w:rsidR="00AA455B">
        <w:rPr>
          <w:color w:val="000000"/>
          <w:sz w:val="24"/>
        </w:rPr>
        <w:t>Bulkley</w:t>
      </w:r>
      <w:proofErr w:type="spellEnd"/>
      <w:r w:rsidR="00AA455B">
        <w:rPr>
          <w:color w:val="000000"/>
          <w:sz w:val="24"/>
        </w:rPr>
        <w:t xml:space="preserve"> at Quick (08EE004) have lowered 0.1m from a peak earlier </w:t>
      </w:r>
      <w:r w:rsidR="004D2A05">
        <w:rPr>
          <w:color w:val="000000"/>
          <w:sz w:val="24"/>
        </w:rPr>
        <w:t xml:space="preserve">Wednesday </w:t>
      </w:r>
      <w:r w:rsidR="00AA455B">
        <w:rPr>
          <w:color w:val="000000"/>
          <w:sz w:val="24"/>
        </w:rPr>
        <w:t xml:space="preserve">of 2.12m, and a discharge </w:t>
      </w:r>
      <w:proofErr w:type="gramStart"/>
      <w:r w:rsidR="00AA455B">
        <w:rPr>
          <w:color w:val="000000"/>
          <w:sz w:val="24"/>
        </w:rPr>
        <w:t>of 625 m</w:t>
      </w:r>
      <w:r w:rsidR="00AA455B" w:rsidRPr="00AA455B">
        <w:rPr>
          <w:color w:val="000000"/>
          <w:sz w:val="24"/>
          <w:vertAlign w:val="superscript"/>
        </w:rPr>
        <w:t>3</w:t>
      </w:r>
      <w:r w:rsidR="00AA455B">
        <w:rPr>
          <w:color w:val="000000"/>
          <w:sz w:val="24"/>
        </w:rPr>
        <w:t>/s</w:t>
      </w:r>
      <w:proofErr w:type="gramEnd"/>
      <w:r w:rsidR="00AA455B">
        <w:rPr>
          <w:color w:val="000000"/>
          <w:sz w:val="24"/>
        </w:rPr>
        <w:t xml:space="preserve">. This is approximately a 5-year flow. The </w:t>
      </w:r>
      <w:proofErr w:type="spellStart"/>
      <w:r w:rsidR="00AA455B">
        <w:rPr>
          <w:color w:val="000000"/>
          <w:sz w:val="24"/>
        </w:rPr>
        <w:t>Bulkley</w:t>
      </w:r>
      <w:proofErr w:type="spellEnd"/>
      <w:r w:rsidR="00AA455B">
        <w:rPr>
          <w:color w:val="000000"/>
          <w:sz w:val="24"/>
        </w:rPr>
        <w:t xml:space="preserve"> near </w:t>
      </w:r>
      <w:proofErr w:type="spellStart"/>
      <w:r w:rsidR="00AA455B">
        <w:rPr>
          <w:color w:val="000000"/>
          <w:sz w:val="24"/>
        </w:rPr>
        <w:t>Smithers</w:t>
      </w:r>
      <w:proofErr w:type="spellEnd"/>
      <w:r w:rsidR="00AA455B">
        <w:rPr>
          <w:color w:val="000000"/>
          <w:sz w:val="24"/>
        </w:rPr>
        <w:t xml:space="preserve"> (08EE005) has levelled off at 4.70m.</w:t>
      </w:r>
    </w:p>
    <w:p w:rsidR="004D2A05" w:rsidRDefault="00AA455B" w:rsidP="00636EDF">
      <w:pPr>
        <w:pStyle w:val="ListParagraph"/>
        <w:spacing w:after="120" w:line="276" w:lineRule="auto"/>
        <w:ind w:left="0"/>
        <w:rPr>
          <w:color w:val="000000"/>
          <w:sz w:val="24"/>
        </w:rPr>
      </w:pPr>
      <w:r>
        <w:rPr>
          <w:color w:val="000000"/>
          <w:sz w:val="24"/>
        </w:rPr>
        <w:t>Water levels are expected to</w:t>
      </w:r>
      <w:r w:rsidR="004D2A05">
        <w:rPr>
          <w:color w:val="000000"/>
          <w:sz w:val="24"/>
        </w:rPr>
        <w:t xml:space="preserve"> remain level early Thursday</w:t>
      </w:r>
      <w:r>
        <w:rPr>
          <w:color w:val="000000"/>
          <w:sz w:val="24"/>
        </w:rPr>
        <w:t xml:space="preserve"> for the </w:t>
      </w:r>
      <w:proofErr w:type="spellStart"/>
      <w:r>
        <w:rPr>
          <w:color w:val="000000"/>
          <w:sz w:val="24"/>
        </w:rPr>
        <w:t>Bulkley</w:t>
      </w:r>
      <w:proofErr w:type="spellEnd"/>
      <w:r>
        <w:rPr>
          <w:color w:val="000000"/>
          <w:sz w:val="24"/>
        </w:rPr>
        <w:t xml:space="preserve"> River near Houston</w:t>
      </w:r>
      <w:r w:rsidR="004D2A05">
        <w:rPr>
          <w:color w:val="000000"/>
          <w:sz w:val="24"/>
        </w:rPr>
        <w:t>, and recede through the afternoon and evening</w:t>
      </w:r>
      <w:r>
        <w:rPr>
          <w:color w:val="000000"/>
          <w:sz w:val="24"/>
        </w:rPr>
        <w:t xml:space="preserve">. Water levels are expected to </w:t>
      </w:r>
      <w:r w:rsidR="004D2A05">
        <w:rPr>
          <w:color w:val="000000"/>
          <w:sz w:val="24"/>
        </w:rPr>
        <w:t xml:space="preserve">recede through </w:t>
      </w:r>
      <w:r w:rsidR="00EC0D69">
        <w:rPr>
          <w:color w:val="000000"/>
          <w:sz w:val="24"/>
        </w:rPr>
        <w:t>Thursday</w:t>
      </w:r>
      <w:r w:rsidR="004D2A05">
        <w:rPr>
          <w:color w:val="000000"/>
          <w:sz w:val="24"/>
        </w:rPr>
        <w:t xml:space="preserve"> for</w:t>
      </w:r>
      <w:r>
        <w:rPr>
          <w:color w:val="000000"/>
          <w:sz w:val="24"/>
        </w:rPr>
        <w:t xml:space="preserve"> the </w:t>
      </w:r>
      <w:proofErr w:type="spellStart"/>
      <w:r>
        <w:rPr>
          <w:color w:val="000000"/>
          <w:sz w:val="24"/>
        </w:rPr>
        <w:t>Bulkley</w:t>
      </w:r>
      <w:proofErr w:type="spellEnd"/>
      <w:r>
        <w:rPr>
          <w:color w:val="000000"/>
          <w:sz w:val="24"/>
        </w:rPr>
        <w:t xml:space="preserve"> River at Quick and </w:t>
      </w:r>
      <w:proofErr w:type="spellStart"/>
      <w:r>
        <w:rPr>
          <w:color w:val="000000"/>
          <w:sz w:val="24"/>
        </w:rPr>
        <w:t>B</w:t>
      </w:r>
      <w:r w:rsidR="004D2A05">
        <w:rPr>
          <w:color w:val="000000"/>
          <w:sz w:val="24"/>
        </w:rPr>
        <w:t>ulkley</w:t>
      </w:r>
      <w:proofErr w:type="spellEnd"/>
      <w:r w:rsidR="004D2A05">
        <w:rPr>
          <w:color w:val="000000"/>
          <w:sz w:val="24"/>
        </w:rPr>
        <w:t xml:space="preserve"> River near </w:t>
      </w:r>
      <w:proofErr w:type="spellStart"/>
      <w:r w:rsidR="004D2A05">
        <w:rPr>
          <w:color w:val="000000"/>
          <w:sz w:val="24"/>
        </w:rPr>
        <w:t>Smithers</w:t>
      </w:r>
      <w:proofErr w:type="spellEnd"/>
      <w:r w:rsidR="004D2A05">
        <w:rPr>
          <w:color w:val="000000"/>
          <w:sz w:val="24"/>
        </w:rPr>
        <w:t>.</w:t>
      </w:r>
      <w:r w:rsidR="00357A3C">
        <w:rPr>
          <w:color w:val="000000"/>
          <w:sz w:val="24"/>
        </w:rPr>
        <w:t xml:space="preserve"> </w:t>
      </w:r>
    </w:p>
    <w:p w:rsidR="00AA455B" w:rsidRDefault="004D2A05" w:rsidP="00636EDF">
      <w:pPr>
        <w:pStyle w:val="ListParagraph"/>
        <w:spacing w:after="120" w:line="276" w:lineRule="auto"/>
        <w:ind w:left="0"/>
        <w:rPr>
          <w:color w:val="000000"/>
          <w:sz w:val="24"/>
        </w:rPr>
      </w:pPr>
      <w:r>
        <w:rPr>
          <w:color w:val="000000"/>
          <w:sz w:val="24"/>
        </w:rPr>
        <w:t xml:space="preserve">Environment Canada forecasts warmer temperatures through the region today and tomorrow. Snowmelt </w:t>
      </w:r>
      <w:r w:rsidR="006B6C52">
        <w:rPr>
          <w:color w:val="000000"/>
          <w:sz w:val="24"/>
        </w:rPr>
        <w:t>over Thursday and Friday is expected to keep river levels elevated into the weekend. At this point, the warm weather window appears to be short enough (2 days) that significant water level increases beyond current river levels is not expected. This outlook could change if melt rates are higher than expected.</w:t>
      </w:r>
    </w:p>
    <w:p w:rsidR="00982D9F" w:rsidRDefault="00982D9F" w:rsidP="00137DD8">
      <w:pPr>
        <w:pStyle w:val="ListParagraph"/>
        <w:spacing w:after="120"/>
        <w:ind w:left="0"/>
        <w:rPr>
          <w:color w:val="000000"/>
        </w:rPr>
      </w:pPr>
    </w:p>
    <w:p w:rsidR="00137DD8" w:rsidRDefault="00137DD8" w:rsidP="00137DD8">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 and will</w:t>
      </w:r>
      <w:r w:rsidRPr="00357E69">
        <w:rPr>
          <w:sz w:val="24"/>
          <w:szCs w:val="24"/>
        </w:rPr>
        <w:t xml:space="preserve"> provide an update </w:t>
      </w:r>
      <w:r w:rsidR="00927037">
        <w:rPr>
          <w:sz w:val="24"/>
          <w:szCs w:val="24"/>
        </w:rPr>
        <w:t>as</w:t>
      </w:r>
      <w:r w:rsidRPr="00357E69">
        <w:rPr>
          <w:sz w:val="24"/>
          <w:szCs w:val="24"/>
        </w:rPr>
        <w:t xml:space="preserve"> conditions warrant.</w:t>
      </w:r>
    </w:p>
    <w:p w:rsidR="00174F2D" w:rsidRDefault="00174F2D" w:rsidP="00137DD8">
      <w:pPr>
        <w:pStyle w:val="ListParagraph"/>
        <w:spacing w:after="120"/>
        <w:ind w:left="0"/>
        <w:rPr>
          <w:sz w:val="24"/>
          <w:szCs w:val="24"/>
        </w:rPr>
      </w:pPr>
    </w:p>
    <w:p w:rsidR="00D16D7A" w:rsidRPr="00D16D7A" w:rsidRDefault="00D16D7A" w:rsidP="00072C2A">
      <w:pPr>
        <w:rPr>
          <w:rFonts w:ascii="Calibri" w:hAnsi="Calibri"/>
          <w:color w:val="000000"/>
        </w:rPr>
      </w:pPr>
    </w:p>
    <w:sectPr w:rsidR="00D16D7A" w:rsidRPr="00D16D7A"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A05" w:rsidRDefault="004D2A05">
      <w:r>
        <w:separator/>
      </w:r>
    </w:p>
  </w:endnote>
  <w:endnote w:type="continuationSeparator" w:id="0">
    <w:p w:rsidR="004D2A05" w:rsidRDefault="004D2A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05" w:rsidRDefault="004D2A05" w:rsidP="00E42504">
    <w:pPr>
      <w:pBdr>
        <w:top w:val="single" w:sz="4" w:space="1" w:color="auto"/>
      </w:pBdr>
      <w:autoSpaceDE w:val="0"/>
      <w:autoSpaceDN w:val="0"/>
      <w:adjustRightInd w:val="0"/>
      <w:rPr>
        <w:rFonts w:ascii="Arial" w:hAnsi="Arial" w:cs="Lucida Sans Unicode"/>
        <w:b/>
        <w:sz w:val="18"/>
        <w:szCs w:val="18"/>
      </w:rPr>
    </w:pPr>
  </w:p>
  <w:p w:rsidR="004D2A05" w:rsidRPr="00D504B2" w:rsidRDefault="004D2A0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D2A05" w:rsidRPr="00D504B2" w:rsidRDefault="004D2A05" w:rsidP="00E42504">
    <w:pPr>
      <w:autoSpaceDE w:val="0"/>
      <w:autoSpaceDN w:val="0"/>
      <w:adjustRightInd w:val="0"/>
      <w:rPr>
        <w:rFonts w:ascii="Arial" w:hAnsi="Arial" w:cs="Lucida Sans Unicode"/>
        <w:sz w:val="18"/>
        <w:szCs w:val="18"/>
      </w:rPr>
    </w:pPr>
  </w:p>
  <w:p w:rsidR="004D2A05" w:rsidRPr="00D504B2" w:rsidRDefault="004D2A0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D2A05" w:rsidRPr="00D504B2" w:rsidRDefault="004D2A05" w:rsidP="00E42504">
    <w:pPr>
      <w:autoSpaceDE w:val="0"/>
      <w:autoSpaceDN w:val="0"/>
      <w:adjustRightInd w:val="0"/>
      <w:rPr>
        <w:rFonts w:ascii="Arial" w:hAnsi="Arial" w:cs="Lucida Sans Unicode"/>
        <w:sz w:val="18"/>
        <w:szCs w:val="18"/>
      </w:rPr>
    </w:pPr>
  </w:p>
  <w:p w:rsidR="004D2A05" w:rsidRPr="00D504B2" w:rsidRDefault="004D2A05"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4D2A05" w:rsidRDefault="004D2A05" w:rsidP="00E42504">
    <w:pPr>
      <w:autoSpaceDE w:val="0"/>
      <w:autoSpaceDN w:val="0"/>
      <w:adjustRightInd w:val="0"/>
      <w:rPr>
        <w:rFonts w:ascii="Arial" w:hAnsi="Arial" w:cs="Lucida Sans Unicode"/>
        <w:sz w:val="20"/>
        <w:szCs w:val="16"/>
      </w:rPr>
    </w:pPr>
  </w:p>
  <w:p w:rsidR="004D2A05" w:rsidRDefault="004D2A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A05" w:rsidRDefault="004D2A05">
      <w:r>
        <w:separator/>
      </w:r>
    </w:p>
  </w:footnote>
  <w:footnote w:type="continuationSeparator" w:id="0">
    <w:p w:rsidR="004D2A05" w:rsidRDefault="004D2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05" w:rsidRPr="000E73A1" w:rsidRDefault="004D2A0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D2A05" w:rsidRPr="000E73A1" w:rsidRDefault="004D2A0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4D2A05" w:rsidRDefault="004D2A05" w:rsidP="00086071">
    <w:pPr>
      <w:pBdr>
        <w:bottom w:val="single" w:sz="4" w:space="1" w:color="auto"/>
      </w:pBdr>
      <w:autoSpaceDE w:val="0"/>
      <w:autoSpaceDN w:val="0"/>
      <w:adjustRightInd w:val="0"/>
      <w:rPr>
        <w:rFonts w:ascii="Arial" w:hAnsi="Arial" w:cs="Arial"/>
        <w:b/>
        <w:bCs/>
        <w:sz w:val="20"/>
        <w:szCs w:val="20"/>
        <w:lang w:val="en-US"/>
      </w:rPr>
    </w:pPr>
  </w:p>
  <w:p w:rsidR="004D2A05" w:rsidRDefault="004D2A0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3"/>
  </w:num>
  <w:num w:numId="8">
    <w:abstractNumId w:val="2"/>
  </w:num>
  <w:num w:numId="9">
    <w:abstractNumId w:val="6"/>
  </w:num>
  <w:num w:numId="10">
    <w:abstractNumId w:val="11"/>
  </w:num>
  <w:num w:numId="11">
    <w:abstractNumId w:val="20"/>
  </w:num>
  <w:num w:numId="12">
    <w:abstractNumId w:val="21"/>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2"/>
  </w:num>
  <w:num w:numId="24">
    <w:abstractNumId w:val="16"/>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7F65"/>
    <w:rsid w:val="000240D2"/>
    <w:rsid w:val="00027D8C"/>
    <w:rsid w:val="00030493"/>
    <w:rsid w:val="000346F8"/>
    <w:rsid w:val="00052EAD"/>
    <w:rsid w:val="00054217"/>
    <w:rsid w:val="00072C2A"/>
    <w:rsid w:val="00080FFC"/>
    <w:rsid w:val="00084600"/>
    <w:rsid w:val="00086071"/>
    <w:rsid w:val="00086E10"/>
    <w:rsid w:val="00091516"/>
    <w:rsid w:val="00093992"/>
    <w:rsid w:val="0009786B"/>
    <w:rsid w:val="00097A8D"/>
    <w:rsid w:val="000A1C49"/>
    <w:rsid w:val="000A2575"/>
    <w:rsid w:val="000A4FAA"/>
    <w:rsid w:val="000D28ED"/>
    <w:rsid w:val="000D5423"/>
    <w:rsid w:val="000D7795"/>
    <w:rsid w:val="000E307F"/>
    <w:rsid w:val="000E543D"/>
    <w:rsid w:val="000E587A"/>
    <w:rsid w:val="000E6384"/>
    <w:rsid w:val="000E66AC"/>
    <w:rsid w:val="000E73A1"/>
    <w:rsid w:val="000E7CFA"/>
    <w:rsid w:val="000F5FBF"/>
    <w:rsid w:val="00106EBB"/>
    <w:rsid w:val="00110527"/>
    <w:rsid w:val="001141D6"/>
    <w:rsid w:val="0011711F"/>
    <w:rsid w:val="001324FC"/>
    <w:rsid w:val="00134FD3"/>
    <w:rsid w:val="00137DD8"/>
    <w:rsid w:val="00143395"/>
    <w:rsid w:val="00145408"/>
    <w:rsid w:val="001457A5"/>
    <w:rsid w:val="00146F52"/>
    <w:rsid w:val="001502DD"/>
    <w:rsid w:val="00153CD1"/>
    <w:rsid w:val="001626F9"/>
    <w:rsid w:val="00171766"/>
    <w:rsid w:val="00173B41"/>
    <w:rsid w:val="001743E6"/>
    <w:rsid w:val="00174F2D"/>
    <w:rsid w:val="0018325D"/>
    <w:rsid w:val="00185124"/>
    <w:rsid w:val="001860A4"/>
    <w:rsid w:val="0019447E"/>
    <w:rsid w:val="001949FE"/>
    <w:rsid w:val="001952A3"/>
    <w:rsid w:val="00196177"/>
    <w:rsid w:val="001B4809"/>
    <w:rsid w:val="001D0530"/>
    <w:rsid w:val="001D5157"/>
    <w:rsid w:val="001E7852"/>
    <w:rsid w:val="001F2A5F"/>
    <w:rsid w:val="001F307B"/>
    <w:rsid w:val="001F3D0A"/>
    <w:rsid w:val="002017ED"/>
    <w:rsid w:val="00202A38"/>
    <w:rsid w:val="00214F64"/>
    <w:rsid w:val="00221188"/>
    <w:rsid w:val="0022156B"/>
    <w:rsid w:val="002307F3"/>
    <w:rsid w:val="00234241"/>
    <w:rsid w:val="00234B32"/>
    <w:rsid w:val="00235399"/>
    <w:rsid w:val="0025498E"/>
    <w:rsid w:val="00266ED5"/>
    <w:rsid w:val="00270013"/>
    <w:rsid w:val="00274F6F"/>
    <w:rsid w:val="00280BF2"/>
    <w:rsid w:val="00284BD6"/>
    <w:rsid w:val="002A254C"/>
    <w:rsid w:val="002A67BF"/>
    <w:rsid w:val="002B0726"/>
    <w:rsid w:val="002C1893"/>
    <w:rsid w:val="002C2860"/>
    <w:rsid w:val="002C3C04"/>
    <w:rsid w:val="002D0DD3"/>
    <w:rsid w:val="002D0ED9"/>
    <w:rsid w:val="002D23CD"/>
    <w:rsid w:val="002D7772"/>
    <w:rsid w:val="002F48A5"/>
    <w:rsid w:val="002F5FD1"/>
    <w:rsid w:val="0030074A"/>
    <w:rsid w:val="00301341"/>
    <w:rsid w:val="00302D95"/>
    <w:rsid w:val="003031FF"/>
    <w:rsid w:val="00303327"/>
    <w:rsid w:val="00305A70"/>
    <w:rsid w:val="00307124"/>
    <w:rsid w:val="00310EEB"/>
    <w:rsid w:val="00311926"/>
    <w:rsid w:val="003135BA"/>
    <w:rsid w:val="00315A4B"/>
    <w:rsid w:val="003177F1"/>
    <w:rsid w:val="003260C6"/>
    <w:rsid w:val="00330C4E"/>
    <w:rsid w:val="00331D4E"/>
    <w:rsid w:val="00341444"/>
    <w:rsid w:val="0034230C"/>
    <w:rsid w:val="00355A29"/>
    <w:rsid w:val="00357A3C"/>
    <w:rsid w:val="00357E69"/>
    <w:rsid w:val="00357FD8"/>
    <w:rsid w:val="00360D2A"/>
    <w:rsid w:val="00361E63"/>
    <w:rsid w:val="00363307"/>
    <w:rsid w:val="00363F44"/>
    <w:rsid w:val="00371E65"/>
    <w:rsid w:val="00376837"/>
    <w:rsid w:val="0038122B"/>
    <w:rsid w:val="003814B1"/>
    <w:rsid w:val="003921E5"/>
    <w:rsid w:val="00397848"/>
    <w:rsid w:val="003A53CB"/>
    <w:rsid w:val="003B079E"/>
    <w:rsid w:val="003B1A30"/>
    <w:rsid w:val="003C1111"/>
    <w:rsid w:val="003D1760"/>
    <w:rsid w:val="003D20E7"/>
    <w:rsid w:val="003D420D"/>
    <w:rsid w:val="003E1F5D"/>
    <w:rsid w:val="003E2D86"/>
    <w:rsid w:val="003E741D"/>
    <w:rsid w:val="003F0296"/>
    <w:rsid w:val="003F2674"/>
    <w:rsid w:val="003F5F73"/>
    <w:rsid w:val="0040677D"/>
    <w:rsid w:val="00420734"/>
    <w:rsid w:val="0042535B"/>
    <w:rsid w:val="00435FD2"/>
    <w:rsid w:val="00436E9F"/>
    <w:rsid w:val="00442922"/>
    <w:rsid w:val="00450C3C"/>
    <w:rsid w:val="00461909"/>
    <w:rsid w:val="0046262F"/>
    <w:rsid w:val="0047194D"/>
    <w:rsid w:val="00475CD3"/>
    <w:rsid w:val="00482289"/>
    <w:rsid w:val="00482523"/>
    <w:rsid w:val="004833FA"/>
    <w:rsid w:val="00484BF3"/>
    <w:rsid w:val="00490200"/>
    <w:rsid w:val="004A5F6D"/>
    <w:rsid w:val="004C23F8"/>
    <w:rsid w:val="004C3D24"/>
    <w:rsid w:val="004D05AA"/>
    <w:rsid w:val="004D0837"/>
    <w:rsid w:val="004D2A05"/>
    <w:rsid w:val="004D5382"/>
    <w:rsid w:val="004E5B5E"/>
    <w:rsid w:val="004E5FFD"/>
    <w:rsid w:val="004E69E1"/>
    <w:rsid w:val="004F259B"/>
    <w:rsid w:val="004F2E36"/>
    <w:rsid w:val="004F7E3D"/>
    <w:rsid w:val="005042BE"/>
    <w:rsid w:val="00524A6A"/>
    <w:rsid w:val="005443BE"/>
    <w:rsid w:val="005475CD"/>
    <w:rsid w:val="0054782E"/>
    <w:rsid w:val="00550BEF"/>
    <w:rsid w:val="005556D1"/>
    <w:rsid w:val="0056007F"/>
    <w:rsid w:val="00562696"/>
    <w:rsid w:val="005629B6"/>
    <w:rsid w:val="00570A17"/>
    <w:rsid w:val="0058665F"/>
    <w:rsid w:val="00593623"/>
    <w:rsid w:val="00594B30"/>
    <w:rsid w:val="00594E38"/>
    <w:rsid w:val="00597BAA"/>
    <w:rsid w:val="005A5A47"/>
    <w:rsid w:val="005A5F1C"/>
    <w:rsid w:val="005B2207"/>
    <w:rsid w:val="005C1592"/>
    <w:rsid w:val="005C3973"/>
    <w:rsid w:val="005C756B"/>
    <w:rsid w:val="005D6478"/>
    <w:rsid w:val="005E0133"/>
    <w:rsid w:val="005F08B0"/>
    <w:rsid w:val="005F1477"/>
    <w:rsid w:val="00605106"/>
    <w:rsid w:val="00605867"/>
    <w:rsid w:val="00606CC7"/>
    <w:rsid w:val="00611DB1"/>
    <w:rsid w:val="00617810"/>
    <w:rsid w:val="006215B6"/>
    <w:rsid w:val="00622284"/>
    <w:rsid w:val="00636A90"/>
    <w:rsid w:val="00636EDF"/>
    <w:rsid w:val="00640959"/>
    <w:rsid w:val="00647FB2"/>
    <w:rsid w:val="00650102"/>
    <w:rsid w:val="0065410E"/>
    <w:rsid w:val="00654325"/>
    <w:rsid w:val="00654CF0"/>
    <w:rsid w:val="00656846"/>
    <w:rsid w:val="00657626"/>
    <w:rsid w:val="006615CF"/>
    <w:rsid w:val="0066527A"/>
    <w:rsid w:val="00667A83"/>
    <w:rsid w:val="00670EDF"/>
    <w:rsid w:val="00671D51"/>
    <w:rsid w:val="00676E14"/>
    <w:rsid w:val="006850F7"/>
    <w:rsid w:val="006948E5"/>
    <w:rsid w:val="00694D7A"/>
    <w:rsid w:val="0069626D"/>
    <w:rsid w:val="006A5C91"/>
    <w:rsid w:val="006B6C52"/>
    <w:rsid w:val="006B7083"/>
    <w:rsid w:val="006C0F35"/>
    <w:rsid w:val="006C206D"/>
    <w:rsid w:val="006D61C5"/>
    <w:rsid w:val="006D7F2A"/>
    <w:rsid w:val="006F029A"/>
    <w:rsid w:val="006F671E"/>
    <w:rsid w:val="006F7CC6"/>
    <w:rsid w:val="0070086F"/>
    <w:rsid w:val="007018AD"/>
    <w:rsid w:val="00711562"/>
    <w:rsid w:val="007173D4"/>
    <w:rsid w:val="00725884"/>
    <w:rsid w:val="007339DF"/>
    <w:rsid w:val="00737284"/>
    <w:rsid w:val="00737813"/>
    <w:rsid w:val="00745454"/>
    <w:rsid w:val="00751506"/>
    <w:rsid w:val="007554C4"/>
    <w:rsid w:val="007705F5"/>
    <w:rsid w:val="007746BA"/>
    <w:rsid w:val="007935E9"/>
    <w:rsid w:val="007A266B"/>
    <w:rsid w:val="007A60E0"/>
    <w:rsid w:val="007A71E6"/>
    <w:rsid w:val="007B0CDF"/>
    <w:rsid w:val="007B2437"/>
    <w:rsid w:val="007B299B"/>
    <w:rsid w:val="007C56FB"/>
    <w:rsid w:val="007E6967"/>
    <w:rsid w:val="00804FED"/>
    <w:rsid w:val="0081180A"/>
    <w:rsid w:val="008145D1"/>
    <w:rsid w:val="008204C2"/>
    <w:rsid w:val="00827408"/>
    <w:rsid w:val="00834ECD"/>
    <w:rsid w:val="008517AC"/>
    <w:rsid w:val="00853E39"/>
    <w:rsid w:val="00854828"/>
    <w:rsid w:val="00856156"/>
    <w:rsid w:val="0085781A"/>
    <w:rsid w:val="00860941"/>
    <w:rsid w:val="00866036"/>
    <w:rsid w:val="00872754"/>
    <w:rsid w:val="00873E5B"/>
    <w:rsid w:val="008A1422"/>
    <w:rsid w:val="008A5892"/>
    <w:rsid w:val="008A5AFF"/>
    <w:rsid w:val="008A66FD"/>
    <w:rsid w:val="008A701D"/>
    <w:rsid w:val="008B3948"/>
    <w:rsid w:val="008B7AF7"/>
    <w:rsid w:val="008C3110"/>
    <w:rsid w:val="008C6FC7"/>
    <w:rsid w:val="008D342A"/>
    <w:rsid w:val="008D3451"/>
    <w:rsid w:val="008E2DA1"/>
    <w:rsid w:val="008E7538"/>
    <w:rsid w:val="008F5A38"/>
    <w:rsid w:val="008F5C3C"/>
    <w:rsid w:val="009032FE"/>
    <w:rsid w:val="009076C8"/>
    <w:rsid w:val="00913779"/>
    <w:rsid w:val="009204E9"/>
    <w:rsid w:val="00927037"/>
    <w:rsid w:val="009324E1"/>
    <w:rsid w:val="00932729"/>
    <w:rsid w:val="00936309"/>
    <w:rsid w:val="009408A1"/>
    <w:rsid w:val="00947CE5"/>
    <w:rsid w:val="009514FB"/>
    <w:rsid w:val="00951983"/>
    <w:rsid w:val="0095221A"/>
    <w:rsid w:val="00961FBA"/>
    <w:rsid w:val="009627D4"/>
    <w:rsid w:val="0097182F"/>
    <w:rsid w:val="0097240A"/>
    <w:rsid w:val="00982D9F"/>
    <w:rsid w:val="009869CB"/>
    <w:rsid w:val="009928C8"/>
    <w:rsid w:val="009B091C"/>
    <w:rsid w:val="009B3942"/>
    <w:rsid w:val="009C77EC"/>
    <w:rsid w:val="009D16E5"/>
    <w:rsid w:val="009D315B"/>
    <w:rsid w:val="009F0CB3"/>
    <w:rsid w:val="009F4432"/>
    <w:rsid w:val="009F5856"/>
    <w:rsid w:val="00A0425B"/>
    <w:rsid w:val="00A05E22"/>
    <w:rsid w:val="00A112A3"/>
    <w:rsid w:val="00A11526"/>
    <w:rsid w:val="00A16E66"/>
    <w:rsid w:val="00A25A15"/>
    <w:rsid w:val="00A35E74"/>
    <w:rsid w:val="00A410B5"/>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D4068"/>
    <w:rsid w:val="00AE3C69"/>
    <w:rsid w:val="00AE6939"/>
    <w:rsid w:val="00AF2E82"/>
    <w:rsid w:val="00AF7319"/>
    <w:rsid w:val="00B01962"/>
    <w:rsid w:val="00B06C91"/>
    <w:rsid w:val="00B07AF1"/>
    <w:rsid w:val="00B12247"/>
    <w:rsid w:val="00B12CC9"/>
    <w:rsid w:val="00B17DD4"/>
    <w:rsid w:val="00B250D5"/>
    <w:rsid w:val="00B313A1"/>
    <w:rsid w:val="00B37BA2"/>
    <w:rsid w:val="00B45053"/>
    <w:rsid w:val="00B7364E"/>
    <w:rsid w:val="00B83BE4"/>
    <w:rsid w:val="00B87886"/>
    <w:rsid w:val="00B902D7"/>
    <w:rsid w:val="00BA0869"/>
    <w:rsid w:val="00BA33CA"/>
    <w:rsid w:val="00BA620A"/>
    <w:rsid w:val="00BA6C22"/>
    <w:rsid w:val="00BB1A83"/>
    <w:rsid w:val="00BB5DB7"/>
    <w:rsid w:val="00BC39F5"/>
    <w:rsid w:val="00BF03DD"/>
    <w:rsid w:val="00BF222F"/>
    <w:rsid w:val="00C00867"/>
    <w:rsid w:val="00C02B48"/>
    <w:rsid w:val="00C13AB6"/>
    <w:rsid w:val="00C14678"/>
    <w:rsid w:val="00C32F59"/>
    <w:rsid w:val="00C40251"/>
    <w:rsid w:val="00C45BBE"/>
    <w:rsid w:val="00C52E53"/>
    <w:rsid w:val="00C5583A"/>
    <w:rsid w:val="00C55C04"/>
    <w:rsid w:val="00C57DC0"/>
    <w:rsid w:val="00C669F5"/>
    <w:rsid w:val="00C725BE"/>
    <w:rsid w:val="00C8640C"/>
    <w:rsid w:val="00C94483"/>
    <w:rsid w:val="00C95061"/>
    <w:rsid w:val="00CB591C"/>
    <w:rsid w:val="00CD7A7F"/>
    <w:rsid w:val="00CF27E8"/>
    <w:rsid w:val="00CF7DA8"/>
    <w:rsid w:val="00D01DF2"/>
    <w:rsid w:val="00D10885"/>
    <w:rsid w:val="00D14007"/>
    <w:rsid w:val="00D16D7A"/>
    <w:rsid w:val="00D17951"/>
    <w:rsid w:val="00D34D06"/>
    <w:rsid w:val="00D40588"/>
    <w:rsid w:val="00D504B2"/>
    <w:rsid w:val="00D52B79"/>
    <w:rsid w:val="00D5447D"/>
    <w:rsid w:val="00D545C2"/>
    <w:rsid w:val="00D5621B"/>
    <w:rsid w:val="00D6351B"/>
    <w:rsid w:val="00D71B1E"/>
    <w:rsid w:val="00D73513"/>
    <w:rsid w:val="00D80336"/>
    <w:rsid w:val="00D80F26"/>
    <w:rsid w:val="00D810AD"/>
    <w:rsid w:val="00D81CAB"/>
    <w:rsid w:val="00D8333E"/>
    <w:rsid w:val="00D87C20"/>
    <w:rsid w:val="00D90840"/>
    <w:rsid w:val="00D9084C"/>
    <w:rsid w:val="00D9488A"/>
    <w:rsid w:val="00D958A2"/>
    <w:rsid w:val="00DA3FE0"/>
    <w:rsid w:val="00DB1898"/>
    <w:rsid w:val="00DB22C5"/>
    <w:rsid w:val="00DC48AA"/>
    <w:rsid w:val="00DD4FE0"/>
    <w:rsid w:val="00DD6FBE"/>
    <w:rsid w:val="00DE19E8"/>
    <w:rsid w:val="00DE4387"/>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B4FDC"/>
    <w:rsid w:val="00EC0D69"/>
    <w:rsid w:val="00EC3E8E"/>
    <w:rsid w:val="00EC6475"/>
    <w:rsid w:val="00ED5AF2"/>
    <w:rsid w:val="00ED7E64"/>
    <w:rsid w:val="00EE0A58"/>
    <w:rsid w:val="00EE306F"/>
    <w:rsid w:val="00EE54C3"/>
    <w:rsid w:val="00F00D72"/>
    <w:rsid w:val="00F02BC8"/>
    <w:rsid w:val="00F160FE"/>
    <w:rsid w:val="00F2108E"/>
    <w:rsid w:val="00F42CF1"/>
    <w:rsid w:val="00F5001C"/>
    <w:rsid w:val="00F64137"/>
    <w:rsid w:val="00F65841"/>
    <w:rsid w:val="00F92739"/>
    <w:rsid w:val="00F92F99"/>
    <w:rsid w:val="00FB157D"/>
    <w:rsid w:val="00FB4C28"/>
    <w:rsid w:val="00FB77CD"/>
    <w:rsid w:val="00FD58BE"/>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263</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7</cp:revision>
  <cp:lastPrinted>2009-10-28T19:35:00Z</cp:lastPrinted>
  <dcterms:created xsi:type="dcterms:W3CDTF">2011-05-19T00:23:00Z</dcterms:created>
  <dcterms:modified xsi:type="dcterms:W3CDTF">2011-05-19T14:01:00Z</dcterms:modified>
</cp:coreProperties>
</file>