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7566B1">
        <w:rPr>
          <w:rFonts w:ascii="Calibri" w:hAnsi="Calibri"/>
          <w:b/>
          <w:color w:val="000000"/>
          <w:sz w:val="28"/>
          <w:szCs w:val="28"/>
        </w:rPr>
        <w:t>Central</w:t>
      </w:r>
      <w:r w:rsidR="00BA3CAB">
        <w:rPr>
          <w:rFonts w:ascii="Calibri" w:hAnsi="Calibri"/>
          <w:b/>
          <w:color w:val="000000"/>
          <w:sz w:val="28"/>
          <w:szCs w:val="28"/>
        </w:rPr>
        <w:t xml:space="preserve"> Coast</w:t>
      </w:r>
    </w:p>
    <w:p w:rsidR="00C94483" w:rsidRPr="00657626" w:rsidRDefault="007566B1" w:rsidP="00C94483">
      <w:pPr>
        <w:rPr>
          <w:rFonts w:ascii="Calibri" w:hAnsi="Calibri"/>
          <w:b/>
          <w:color w:val="000000"/>
          <w:sz w:val="28"/>
          <w:szCs w:val="28"/>
        </w:rPr>
      </w:pPr>
      <w:r>
        <w:rPr>
          <w:rFonts w:ascii="Calibri" w:hAnsi="Calibri"/>
          <w:b/>
          <w:color w:val="000000"/>
          <w:sz w:val="28"/>
          <w:szCs w:val="28"/>
        </w:rPr>
        <w:t>ISSUED</w:t>
      </w:r>
      <w:r w:rsidR="00647FB2">
        <w:rPr>
          <w:rFonts w:ascii="Calibri" w:hAnsi="Calibri"/>
          <w:b/>
          <w:color w:val="000000"/>
          <w:sz w:val="28"/>
          <w:szCs w:val="28"/>
        </w:rPr>
        <w:t>:</w:t>
      </w:r>
      <w:r w:rsidR="00AD40B2">
        <w:rPr>
          <w:rFonts w:ascii="Calibri" w:hAnsi="Calibri"/>
          <w:b/>
          <w:color w:val="000000"/>
          <w:sz w:val="28"/>
          <w:szCs w:val="28"/>
        </w:rPr>
        <w:t xml:space="preserve"> </w:t>
      </w:r>
      <w:r>
        <w:rPr>
          <w:rFonts w:ascii="Calibri" w:hAnsi="Calibri"/>
          <w:b/>
          <w:color w:val="000000"/>
          <w:sz w:val="28"/>
          <w:szCs w:val="28"/>
        </w:rPr>
        <w:t>05October</w:t>
      </w:r>
      <w:r w:rsidR="00A23243">
        <w:rPr>
          <w:rFonts w:ascii="Calibri" w:hAnsi="Calibri"/>
          <w:b/>
          <w:color w:val="000000"/>
          <w:sz w:val="28"/>
          <w:szCs w:val="28"/>
        </w:rPr>
        <w:t>201</w:t>
      </w:r>
      <w:r w:rsidR="00181BEE">
        <w:rPr>
          <w:rFonts w:ascii="Calibri" w:hAnsi="Calibri"/>
          <w:b/>
          <w:color w:val="000000"/>
          <w:sz w:val="28"/>
          <w:szCs w:val="28"/>
        </w:rPr>
        <w:t>3</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A23243">
        <w:rPr>
          <w:rFonts w:ascii="Calibri" w:hAnsi="Calibri"/>
          <w:b/>
          <w:color w:val="000000"/>
          <w:sz w:val="28"/>
          <w:szCs w:val="28"/>
        </w:rPr>
        <w:t>1</w:t>
      </w:r>
      <w:r w:rsidR="00C5538D">
        <w:rPr>
          <w:rFonts w:ascii="Calibri" w:hAnsi="Calibri"/>
          <w:b/>
          <w:color w:val="000000"/>
          <w:sz w:val="28"/>
          <w:szCs w:val="28"/>
        </w:rPr>
        <w:t>1</w:t>
      </w:r>
      <w:r w:rsidR="00AF3601" w:rsidRPr="00AF3601">
        <w:rPr>
          <w:rFonts w:ascii="Calibri" w:hAnsi="Calibri"/>
          <w:b/>
          <w:color w:val="000000"/>
          <w:sz w:val="28"/>
          <w:szCs w:val="28"/>
        </w:rPr>
        <w:t>:</w:t>
      </w:r>
      <w:r w:rsidR="00FA4050">
        <w:rPr>
          <w:rFonts w:ascii="Calibri" w:hAnsi="Calibri"/>
          <w:b/>
          <w:color w:val="000000"/>
          <w:sz w:val="28"/>
          <w:szCs w:val="28"/>
        </w:rPr>
        <w:t>30</w:t>
      </w:r>
      <w:r w:rsidR="00C5538D">
        <w:rPr>
          <w:rFonts w:ascii="Calibri" w:hAnsi="Calibri"/>
          <w:b/>
          <w:color w:val="000000"/>
          <w:sz w:val="28"/>
          <w:szCs w:val="28"/>
        </w:rPr>
        <w:t>A</w:t>
      </w:r>
      <w:r w:rsidR="00773029" w:rsidRPr="00AF3601">
        <w:rPr>
          <w:rFonts w:ascii="Calibri" w:hAnsi="Calibri"/>
          <w:b/>
          <w:color w:val="000000"/>
          <w:sz w:val="28"/>
          <w:szCs w:val="28"/>
        </w:rPr>
        <w:t>M</w:t>
      </w:r>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7566B1">
        <w:rPr>
          <w:rFonts w:ascii="Calibri" w:hAnsi="Calibri"/>
          <w:b/>
          <w:color w:val="000000"/>
        </w:rPr>
        <w:t>issuing</w:t>
      </w:r>
      <w:r w:rsidR="003D0A4D">
        <w:rPr>
          <w:rFonts w:ascii="Calibri" w:hAnsi="Calibri"/>
          <w:color w:val="000000"/>
        </w:rPr>
        <w:t xml:space="preserve"> 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BA3CAB">
        <w:rPr>
          <w:rFonts w:ascii="Calibri" w:hAnsi="Calibri"/>
          <w:color w:val="000000"/>
        </w:rPr>
        <w:t xml:space="preserve"> the </w:t>
      </w:r>
      <w:r w:rsidR="007566B1">
        <w:rPr>
          <w:rFonts w:ascii="Calibri" w:hAnsi="Calibri"/>
          <w:b/>
          <w:color w:val="000000"/>
        </w:rPr>
        <w:t>Central</w:t>
      </w:r>
      <w:r w:rsidR="00BA3CAB" w:rsidRPr="00BA3CAB">
        <w:rPr>
          <w:rFonts w:ascii="Calibri" w:hAnsi="Calibri"/>
          <w:b/>
          <w:color w:val="000000"/>
        </w:rPr>
        <w:t xml:space="preserve"> Coast</w:t>
      </w:r>
      <w:r w:rsidR="00BA3CAB">
        <w:rPr>
          <w:rFonts w:ascii="Calibri" w:hAnsi="Calibri"/>
          <w:color w:val="000000"/>
        </w:rPr>
        <w:t xml:space="preserve"> including</w:t>
      </w:r>
      <w:r>
        <w:rPr>
          <w:rFonts w:ascii="Calibri" w:hAnsi="Calibri"/>
          <w:color w:val="000000"/>
        </w:rPr>
        <w:t>:</w:t>
      </w:r>
    </w:p>
    <w:p w:rsidR="00AC2F45" w:rsidRPr="00BA3CAB" w:rsidRDefault="007566B1" w:rsidP="00AC2F45">
      <w:pPr>
        <w:pStyle w:val="ListParagraph"/>
        <w:numPr>
          <w:ilvl w:val="0"/>
          <w:numId w:val="26"/>
        </w:numPr>
        <w:spacing w:after="120" w:line="276" w:lineRule="auto"/>
        <w:rPr>
          <w:color w:val="000000"/>
          <w:sz w:val="24"/>
        </w:rPr>
      </w:pPr>
      <w:proofErr w:type="spellStart"/>
      <w:r>
        <w:rPr>
          <w:b/>
          <w:color w:val="000000"/>
          <w:sz w:val="24"/>
        </w:rPr>
        <w:t>Kingcome</w:t>
      </w:r>
      <w:proofErr w:type="spellEnd"/>
      <w:r>
        <w:rPr>
          <w:b/>
          <w:color w:val="000000"/>
          <w:sz w:val="24"/>
        </w:rPr>
        <w:t xml:space="preserve"> River</w:t>
      </w:r>
    </w:p>
    <w:p w:rsidR="00C5538D" w:rsidRDefault="007566B1" w:rsidP="00F108BD">
      <w:pPr>
        <w:pStyle w:val="ListParagraph"/>
        <w:spacing w:after="120"/>
        <w:ind w:left="0"/>
        <w:rPr>
          <w:sz w:val="24"/>
          <w:szCs w:val="24"/>
        </w:rPr>
      </w:pPr>
      <w:r>
        <w:rPr>
          <w:sz w:val="24"/>
          <w:szCs w:val="24"/>
        </w:rPr>
        <w:t>Central and northern c</w:t>
      </w:r>
      <w:r w:rsidR="00C5538D">
        <w:rPr>
          <w:sz w:val="24"/>
          <w:szCs w:val="24"/>
        </w:rPr>
        <w:t xml:space="preserve">oastal British Columbia is currently being impacted by a number of </w:t>
      </w:r>
      <w:r w:rsidR="00181BEE">
        <w:rPr>
          <w:sz w:val="24"/>
          <w:szCs w:val="24"/>
        </w:rPr>
        <w:t>Pacific storm system</w:t>
      </w:r>
      <w:r w:rsidR="00C5538D">
        <w:rPr>
          <w:sz w:val="24"/>
          <w:szCs w:val="24"/>
        </w:rPr>
        <w:t xml:space="preserve">s. </w:t>
      </w:r>
      <w:r>
        <w:rPr>
          <w:sz w:val="24"/>
          <w:szCs w:val="24"/>
        </w:rPr>
        <w:t>Heavy rainfall over the past 48 hours has led to elevated river levels throughout the region. Rain has eased today through the central coast, and this is allowing for river levels to ease slightly.</w:t>
      </w:r>
    </w:p>
    <w:p w:rsidR="00C5538D" w:rsidRDefault="007566B1" w:rsidP="00F108BD">
      <w:pPr>
        <w:pStyle w:val="ListParagraph"/>
        <w:spacing w:after="120"/>
        <w:ind w:left="0"/>
        <w:rPr>
          <w:sz w:val="24"/>
          <w:szCs w:val="24"/>
        </w:rPr>
      </w:pPr>
      <w:r>
        <w:rPr>
          <w:sz w:val="24"/>
          <w:szCs w:val="24"/>
        </w:rPr>
        <w:t xml:space="preserve">The </w:t>
      </w:r>
      <w:proofErr w:type="spellStart"/>
      <w:r>
        <w:rPr>
          <w:sz w:val="24"/>
          <w:szCs w:val="24"/>
        </w:rPr>
        <w:t>Kingcome</w:t>
      </w:r>
      <w:proofErr w:type="spellEnd"/>
      <w:r>
        <w:rPr>
          <w:sz w:val="24"/>
          <w:szCs w:val="24"/>
        </w:rPr>
        <w:t xml:space="preserve"> River below </w:t>
      </w:r>
      <w:proofErr w:type="spellStart"/>
      <w:r>
        <w:rPr>
          <w:sz w:val="24"/>
          <w:szCs w:val="24"/>
        </w:rPr>
        <w:t>Atlazi</w:t>
      </w:r>
      <w:proofErr w:type="spellEnd"/>
      <w:r>
        <w:rPr>
          <w:sz w:val="24"/>
          <w:szCs w:val="24"/>
        </w:rPr>
        <w:t xml:space="preserve"> River (WSC 08GF009) has dropped from a high overnight level of 7.4m, down to a current level of 6.3m.</w:t>
      </w:r>
    </w:p>
    <w:p w:rsidR="00A23243" w:rsidRDefault="003C181A" w:rsidP="00F108BD">
      <w:pPr>
        <w:pStyle w:val="ListParagraph"/>
        <w:spacing w:after="120"/>
        <w:ind w:left="0"/>
        <w:rPr>
          <w:sz w:val="24"/>
          <w:szCs w:val="24"/>
        </w:rPr>
      </w:pPr>
      <w:r>
        <w:rPr>
          <w:sz w:val="24"/>
          <w:szCs w:val="24"/>
        </w:rPr>
        <w:t xml:space="preserve">Another system of heavy rainfall is expected later on Sunday and overnight into Monday. </w:t>
      </w:r>
      <w:r w:rsidR="007566B1">
        <w:rPr>
          <w:sz w:val="24"/>
          <w:szCs w:val="24"/>
        </w:rPr>
        <w:t xml:space="preserve">Rainfall amounts in the 40-60mm range are possible through the central coast. Additional rises are expected on the </w:t>
      </w:r>
      <w:proofErr w:type="spellStart"/>
      <w:r w:rsidR="007566B1">
        <w:rPr>
          <w:sz w:val="24"/>
          <w:szCs w:val="24"/>
        </w:rPr>
        <w:t>Kingcome</w:t>
      </w:r>
      <w:proofErr w:type="spellEnd"/>
      <w:r w:rsidR="007566B1">
        <w:rPr>
          <w:sz w:val="24"/>
          <w:szCs w:val="24"/>
        </w:rPr>
        <w:t xml:space="preserve"> River overnight in response to this additional rainfall. River levels are expected to peak overnight or early Monday, with forecasted levels at the Water Survey of Canada gauge (08GF009) reaching the 7.0-8.0m range. The amount of rise will depend on rainfall rates later today</w:t>
      </w:r>
      <w:r w:rsidR="00A02C56">
        <w:rPr>
          <w:sz w:val="24"/>
          <w:szCs w:val="24"/>
        </w:rPr>
        <w:t xml:space="preserve"> and overnight, and higher levels are possible.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656" w:rsidRDefault="00234656">
      <w:r>
        <w:separator/>
      </w:r>
    </w:p>
  </w:endnote>
  <w:endnote w:type="continuationSeparator" w:id="0">
    <w:p w:rsidR="00234656" w:rsidRDefault="002346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Default="00234656" w:rsidP="00E42504">
    <w:pPr>
      <w:pBdr>
        <w:top w:val="single" w:sz="4" w:space="1" w:color="auto"/>
      </w:pBdr>
      <w:autoSpaceDE w:val="0"/>
      <w:autoSpaceDN w:val="0"/>
      <w:adjustRightInd w:val="0"/>
      <w:rPr>
        <w:rFonts w:ascii="Arial" w:hAnsi="Arial" w:cs="Lucida Sans Unicode"/>
        <w:b/>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34656" w:rsidRPr="00D504B2" w:rsidRDefault="00234656" w:rsidP="00E42504">
    <w:pPr>
      <w:autoSpaceDE w:val="0"/>
      <w:autoSpaceDN w:val="0"/>
      <w:adjustRightInd w:val="0"/>
      <w:rPr>
        <w:rFonts w:ascii="Arial" w:hAnsi="Arial" w:cs="Lucida Sans Unicode"/>
        <w:sz w:val="18"/>
        <w:szCs w:val="18"/>
      </w:rPr>
    </w:pPr>
  </w:p>
  <w:p w:rsidR="00234656" w:rsidRPr="00D504B2" w:rsidRDefault="00234656"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234656" w:rsidRDefault="00234656" w:rsidP="00E42504">
    <w:pPr>
      <w:autoSpaceDE w:val="0"/>
      <w:autoSpaceDN w:val="0"/>
      <w:adjustRightInd w:val="0"/>
      <w:rPr>
        <w:rFonts w:ascii="Arial" w:hAnsi="Arial" w:cs="Lucida Sans Unicode"/>
        <w:sz w:val="20"/>
        <w:szCs w:val="16"/>
      </w:rPr>
    </w:pPr>
  </w:p>
  <w:p w:rsidR="00234656" w:rsidRDefault="00234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656" w:rsidRDefault="00234656">
      <w:r>
        <w:separator/>
      </w:r>
    </w:p>
  </w:footnote>
  <w:footnote w:type="continuationSeparator" w:id="0">
    <w:p w:rsidR="00234656" w:rsidRDefault="002346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56" w:rsidRPr="000E73A1" w:rsidRDefault="00234656"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34656" w:rsidRPr="000E73A1" w:rsidRDefault="00234656"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234656" w:rsidRDefault="00234656" w:rsidP="00086071">
    <w:pPr>
      <w:pBdr>
        <w:bottom w:val="single" w:sz="4" w:space="1" w:color="auto"/>
      </w:pBdr>
      <w:autoSpaceDE w:val="0"/>
      <w:autoSpaceDN w:val="0"/>
      <w:adjustRightInd w:val="0"/>
      <w:rPr>
        <w:rFonts w:ascii="Arial" w:hAnsi="Arial" w:cs="Arial"/>
        <w:b/>
        <w:bCs/>
        <w:sz w:val="20"/>
        <w:szCs w:val="20"/>
        <w:lang w:val="en-US"/>
      </w:rPr>
    </w:pPr>
  </w:p>
  <w:p w:rsidR="00234656" w:rsidRDefault="00234656"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23F5"/>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1BEE"/>
    <w:rsid w:val="00182631"/>
    <w:rsid w:val="0018325D"/>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656"/>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207"/>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181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D7B2F"/>
    <w:rsid w:val="005E0133"/>
    <w:rsid w:val="005F08B0"/>
    <w:rsid w:val="005F1477"/>
    <w:rsid w:val="00604B52"/>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34FB"/>
    <w:rsid w:val="0066527A"/>
    <w:rsid w:val="00667A83"/>
    <w:rsid w:val="00670EDF"/>
    <w:rsid w:val="00671D51"/>
    <w:rsid w:val="00676E14"/>
    <w:rsid w:val="006776A4"/>
    <w:rsid w:val="00684908"/>
    <w:rsid w:val="006850F7"/>
    <w:rsid w:val="006948E5"/>
    <w:rsid w:val="00694D7A"/>
    <w:rsid w:val="0069626D"/>
    <w:rsid w:val="006A30E9"/>
    <w:rsid w:val="006A5C91"/>
    <w:rsid w:val="006B6C52"/>
    <w:rsid w:val="006B7083"/>
    <w:rsid w:val="006B75A1"/>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566B1"/>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5896"/>
    <w:rsid w:val="008012B2"/>
    <w:rsid w:val="00804FED"/>
    <w:rsid w:val="008051D8"/>
    <w:rsid w:val="008063C7"/>
    <w:rsid w:val="0081180A"/>
    <w:rsid w:val="008145D1"/>
    <w:rsid w:val="008204C2"/>
    <w:rsid w:val="00827408"/>
    <w:rsid w:val="00832136"/>
    <w:rsid w:val="00834ECD"/>
    <w:rsid w:val="0084223A"/>
    <w:rsid w:val="008517AC"/>
    <w:rsid w:val="00851E4F"/>
    <w:rsid w:val="00853E39"/>
    <w:rsid w:val="00854828"/>
    <w:rsid w:val="00856156"/>
    <w:rsid w:val="0085781A"/>
    <w:rsid w:val="00860941"/>
    <w:rsid w:val="00862AA6"/>
    <w:rsid w:val="00866036"/>
    <w:rsid w:val="00872754"/>
    <w:rsid w:val="00873E5B"/>
    <w:rsid w:val="00882B09"/>
    <w:rsid w:val="00891F4C"/>
    <w:rsid w:val="008A1422"/>
    <w:rsid w:val="008A5892"/>
    <w:rsid w:val="008A5AFF"/>
    <w:rsid w:val="008A66FD"/>
    <w:rsid w:val="008A701D"/>
    <w:rsid w:val="008B370F"/>
    <w:rsid w:val="008B3948"/>
    <w:rsid w:val="008B72C6"/>
    <w:rsid w:val="008B7AF7"/>
    <w:rsid w:val="008C3110"/>
    <w:rsid w:val="008C6FC7"/>
    <w:rsid w:val="008D2354"/>
    <w:rsid w:val="008D33F7"/>
    <w:rsid w:val="008D342A"/>
    <w:rsid w:val="008D3451"/>
    <w:rsid w:val="008D56D4"/>
    <w:rsid w:val="008E2DA1"/>
    <w:rsid w:val="008E7538"/>
    <w:rsid w:val="008E7C5B"/>
    <w:rsid w:val="008F3037"/>
    <w:rsid w:val="008F5A38"/>
    <w:rsid w:val="008F5C3C"/>
    <w:rsid w:val="009000FE"/>
    <w:rsid w:val="009032FE"/>
    <w:rsid w:val="009076C8"/>
    <w:rsid w:val="00913779"/>
    <w:rsid w:val="009204E9"/>
    <w:rsid w:val="00921F9A"/>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1994"/>
    <w:rsid w:val="009D20A5"/>
    <w:rsid w:val="009D315B"/>
    <w:rsid w:val="009D77BD"/>
    <w:rsid w:val="009F0CB3"/>
    <w:rsid w:val="009F187D"/>
    <w:rsid w:val="009F4432"/>
    <w:rsid w:val="009F5856"/>
    <w:rsid w:val="009F6551"/>
    <w:rsid w:val="00A02C56"/>
    <w:rsid w:val="00A0425B"/>
    <w:rsid w:val="00A05E22"/>
    <w:rsid w:val="00A112A3"/>
    <w:rsid w:val="00A11526"/>
    <w:rsid w:val="00A16E66"/>
    <w:rsid w:val="00A23243"/>
    <w:rsid w:val="00A25367"/>
    <w:rsid w:val="00A25A15"/>
    <w:rsid w:val="00A35E74"/>
    <w:rsid w:val="00A410B5"/>
    <w:rsid w:val="00A51166"/>
    <w:rsid w:val="00A51B3D"/>
    <w:rsid w:val="00A5352E"/>
    <w:rsid w:val="00A559B4"/>
    <w:rsid w:val="00A60002"/>
    <w:rsid w:val="00A62F5F"/>
    <w:rsid w:val="00A6382E"/>
    <w:rsid w:val="00A674F7"/>
    <w:rsid w:val="00A7076C"/>
    <w:rsid w:val="00A720B2"/>
    <w:rsid w:val="00A74778"/>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081"/>
    <w:rsid w:val="00AC2F45"/>
    <w:rsid w:val="00AC4BFA"/>
    <w:rsid w:val="00AD4068"/>
    <w:rsid w:val="00AD40B2"/>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38D"/>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31690"/>
    <w:rsid w:val="00E3408C"/>
    <w:rsid w:val="00E341F5"/>
    <w:rsid w:val="00E42504"/>
    <w:rsid w:val="00E51016"/>
    <w:rsid w:val="00E55861"/>
    <w:rsid w:val="00E6150F"/>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5806"/>
    <w:rsid w:val="00F36C22"/>
    <w:rsid w:val="00F42CF1"/>
    <w:rsid w:val="00F455F5"/>
    <w:rsid w:val="00F46E19"/>
    <w:rsid w:val="00F5001C"/>
    <w:rsid w:val="00F64137"/>
    <w:rsid w:val="00F65841"/>
    <w:rsid w:val="00F85079"/>
    <w:rsid w:val="00F92739"/>
    <w:rsid w:val="00F92F99"/>
    <w:rsid w:val="00FA4050"/>
    <w:rsid w:val="00FB157D"/>
    <w:rsid w:val="00FB43B8"/>
    <w:rsid w:val="00FB4587"/>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8B72C6"/>
    <w:rPr>
      <w:rFonts w:ascii="Tahoma" w:hAnsi="Tahoma" w:cs="Tahoma"/>
      <w:sz w:val="16"/>
      <w:szCs w:val="16"/>
    </w:rPr>
  </w:style>
  <w:style w:type="character" w:customStyle="1" w:styleId="BalloonTextChar">
    <w:name w:val="Balloon Text Char"/>
    <w:basedOn w:val="DefaultParagraphFont"/>
    <w:link w:val="BalloonText"/>
    <w:rsid w:val="008B72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202</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davcampb</cp:lastModifiedBy>
  <cp:revision>7</cp:revision>
  <cp:lastPrinted>2009-10-28T18:35:00Z</cp:lastPrinted>
  <dcterms:created xsi:type="dcterms:W3CDTF">2013-10-06T18:00:00Z</dcterms:created>
  <dcterms:modified xsi:type="dcterms:W3CDTF">2013-10-06T18:25:00Z</dcterms:modified>
</cp:coreProperties>
</file>